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CE" w:rsidRPr="004526AE" w:rsidRDefault="00A467CE" w:rsidP="00A467C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4526AE">
        <w:rPr>
          <w:rFonts w:ascii="Arial" w:hAnsi="Arial" w:cs="Arial"/>
          <w:b/>
          <w:sz w:val="40"/>
          <w:szCs w:val="40"/>
          <w:u w:val="single"/>
        </w:rPr>
        <w:t>Study Guide</w:t>
      </w:r>
    </w:p>
    <w:p w:rsidR="00A467CE" w:rsidRPr="00790A93" w:rsidRDefault="00A467CE" w:rsidP="00A467C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467CE" w:rsidRPr="00790A93" w:rsidRDefault="00A467CE" w:rsidP="00A467C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Assess information needs (NF:077) (CS)</w:t>
      </w:r>
    </w:p>
    <w:p w:rsidR="00A467CE" w:rsidRPr="00790A93" w:rsidRDefault="00A467CE" w:rsidP="00A467CE">
      <w:pPr>
        <w:pStyle w:val="ListParagraph"/>
        <w:widowControl w:val="0"/>
        <w:numPr>
          <w:ilvl w:val="1"/>
          <w:numId w:val="7"/>
        </w:numPr>
        <w:tabs>
          <w:tab w:val="left" w:pos="432"/>
        </w:tabs>
        <w:spacing w:after="0" w:line="240" w:lineRule="auto"/>
        <w:outlineLvl w:val="3"/>
        <w:rPr>
          <w:rFonts w:ascii="Arial" w:hAnsi="Arial" w:cs="Arial"/>
          <w:bCs/>
        </w:rPr>
      </w:pPr>
      <w:r w:rsidRPr="00790A93">
        <w:rPr>
          <w:rFonts w:ascii="Arial" w:hAnsi="Arial" w:cs="Arial"/>
          <w:bCs/>
        </w:rPr>
        <w:t>Determining information</w:t>
      </w:r>
    </w:p>
    <w:p w:rsidR="00A467CE" w:rsidRPr="00790A93" w:rsidRDefault="00A467CE" w:rsidP="00A467CE">
      <w:pPr>
        <w:pStyle w:val="ListParagraph"/>
        <w:widowControl w:val="0"/>
        <w:numPr>
          <w:ilvl w:val="2"/>
          <w:numId w:val="7"/>
        </w:numPr>
        <w:tabs>
          <w:tab w:val="left" w:pos="432"/>
        </w:tabs>
        <w:spacing w:after="0" w:line="240" w:lineRule="auto"/>
        <w:outlineLvl w:val="3"/>
        <w:rPr>
          <w:rFonts w:ascii="Arial" w:hAnsi="Arial" w:cs="Arial"/>
          <w:bCs/>
        </w:rPr>
      </w:pPr>
      <w:r w:rsidRPr="00790A93">
        <w:rPr>
          <w:rFonts w:ascii="Arial" w:hAnsi="Arial" w:cs="Arial"/>
          <w:bCs/>
        </w:rPr>
        <w:t>factual information</w:t>
      </w:r>
    </w:p>
    <w:p w:rsidR="00A467CE" w:rsidRPr="00790A93" w:rsidRDefault="00A467CE" w:rsidP="00A467CE">
      <w:pPr>
        <w:pStyle w:val="ListParagraph"/>
        <w:widowControl w:val="0"/>
        <w:numPr>
          <w:ilvl w:val="2"/>
          <w:numId w:val="7"/>
        </w:numPr>
        <w:tabs>
          <w:tab w:val="left" w:pos="432"/>
        </w:tabs>
        <w:spacing w:after="0" w:line="240" w:lineRule="auto"/>
        <w:outlineLvl w:val="3"/>
        <w:rPr>
          <w:rFonts w:ascii="Arial" w:hAnsi="Arial" w:cs="Arial"/>
          <w:bCs/>
        </w:rPr>
      </w:pPr>
      <w:r w:rsidRPr="00790A93">
        <w:rPr>
          <w:rFonts w:ascii="Arial" w:hAnsi="Arial" w:cs="Arial"/>
          <w:bCs/>
        </w:rPr>
        <w:t>criticism</w:t>
      </w:r>
    </w:p>
    <w:p w:rsidR="00A467CE" w:rsidRPr="00790A93" w:rsidRDefault="00A467CE" w:rsidP="00A467CE">
      <w:pPr>
        <w:pStyle w:val="ListParagraph"/>
        <w:widowControl w:val="0"/>
        <w:numPr>
          <w:ilvl w:val="2"/>
          <w:numId w:val="7"/>
        </w:numPr>
        <w:tabs>
          <w:tab w:val="left" w:pos="432"/>
        </w:tabs>
        <w:spacing w:after="0" w:line="240" w:lineRule="auto"/>
        <w:outlineLvl w:val="3"/>
        <w:rPr>
          <w:rFonts w:ascii="Arial" w:hAnsi="Arial" w:cs="Arial"/>
          <w:bCs/>
        </w:rPr>
      </w:pPr>
      <w:r w:rsidRPr="00790A93">
        <w:rPr>
          <w:rFonts w:ascii="Arial" w:hAnsi="Arial" w:cs="Arial"/>
          <w:bCs/>
        </w:rPr>
        <w:t>opinions</w:t>
      </w:r>
    </w:p>
    <w:p w:rsidR="00A467CE" w:rsidRPr="00790A93" w:rsidRDefault="00A467CE" w:rsidP="00A467CE">
      <w:pPr>
        <w:pStyle w:val="ListParagraph"/>
        <w:numPr>
          <w:ilvl w:val="1"/>
          <w:numId w:val="7"/>
        </w:num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Types and formats of information sources</w:t>
      </w:r>
    </w:p>
    <w:p w:rsidR="00A467CE" w:rsidRPr="00790A93" w:rsidRDefault="00A467CE" w:rsidP="00A467CE">
      <w:pPr>
        <w:pStyle w:val="ListParagraph"/>
        <w:numPr>
          <w:ilvl w:val="2"/>
          <w:numId w:val="7"/>
        </w:num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Formality of information</w:t>
      </w:r>
    </w:p>
    <w:p w:rsidR="00A467CE" w:rsidRPr="00790A93" w:rsidRDefault="00A467CE" w:rsidP="00A467CE">
      <w:pPr>
        <w:pStyle w:val="ListParagraph"/>
        <w:numPr>
          <w:ilvl w:val="2"/>
          <w:numId w:val="7"/>
        </w:num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Disciplines</w:t>
      </w:r>
    </w:p>
    <w:p w:rsidR="00A467CE" w:rsidRPr="00790A93" w:rsidRDefault="00A467CE" w:rsidP="00A467CE">
      <w:pPr>
        <w:pStyle w:val="ListParagraph"/>
        <w:numPr>
          <w:ilvl w:val="2"/>
          <w:numId w:val="7"/>
        </w:num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Current vs. historical</w:t>
      </w:r>
    </w:p>
    <w:p w:rsidR="00A467CE" w:rsidRPr="00790A93" w:rsidRDefault="00A467CE" w:rsidP="00A467CE">
      <w:pPr>
        <w:pStyle w:val="ListParagraph"/>
        <w:numPr>
          <w:ilvl w:val="2"/>
          <w:numId w:val="7"/>
        </w:num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Primary vs. secondary</w:t>
      </w:r>
    </w:p>
    <w:p w:rsidR="00A467CE" w:rsidRPr="00790A93" w:rsidRDefault="00A467CE" w:rsidP="00A467C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Obtain needed information efficiently (NF:078) (CS)</w:t>
      </w:r>
    </w:p>
    <w:p w:rsidR="00A467CE" w:rsidRPr="00790A93" w:rsidRDefault="00A467CE" w:rsidP="00A467CE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 xml:space="preserve">Methods/techniques used to obtain or retrieve information. </w:t>
      </w:r>
    </w:p>
    <w:p w:rsidR="00A467CE" w:rsidRPr="00790A93" w:rsidRDefault="00A467CE" w:rsidP="00A467CE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Procedures for obtaining information.</w:t>
      </w:r>
    </w:p>
    <w:p w:rsidR="00A467CE" w:rsidRPr="00790A93" w:rsidRDefault="00A467CE" w:rsidP="00A467C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Evaluate quality and source of information (NF:079) (CS)</w:t>
      </w:r>
    </w:p>
    <w:p w:rsidR="00A467CE" w:rsidRPr="00790A93" w:rsidRDefault="00A467CE" w:rsidP="00A467CE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 xml:space="preserve">Factors that should be evaluated when assessing information’s quality </w:t>
      </w:r>
    </w:p>
    <w:p w:rsidR="00A467CE" w:rsidRPr="00790A93" w:rsidRDefault="00A467CE" w:rsidP="00A467CE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Validity</w:t>
      </w:r>
    </w:p>
    <w:p w:rsidR="00A467CE" w:rsidRPr="00790A93" w:rsidRDefault="00A467CE" w:rsidP="00A467CE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Reliability</w:t>
      </w:r>
    </w:p>
    <w:p w:rsidR="00A467CE" w:rsidRPr="00790A93" w:rsidRDefault="00A467CE" w:rsidP="00A467CE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Accuracy</w:t>
      </w:r>
    </w:p>
    <w:p w:rsidR="00A467CE" w:rsidRPr="00790A93" w:rsidRDefault="00A467CE" w:rsidP="00A467CE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Timeliness</w:t>
      </w:r>
    </w:p>
    <w:p w:rsidR="00A467CE" w:rsidRPr="00790A93" w:rsidRDefault="00A467CE" w:rsidP="00A467CE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Bias</w:t>
      </w:r>
    </w:p>
    <w:p w:rsidR="00A467CE" w:rsidRPr="00790A93" w:rsidRDefault="00A467CE" w:rsidP="00A467CE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Procedures for evaluating the quality and source of information</w:t>
      </w:r>
    </w:p>
    <w:p w:rsidR="00A467CE" w:rsidRPr="00790A93" w:rsidRDefault="00A467CE" w:rsidP="00A467C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Apply information to accomplish a task (NF:080) (CS)</w:t>
      </w:r>
    </w:p>
    <w:p w:rsidR="00A467CE" w:rsidRPr="00790A93" w:rsidRDefault="00A467CE" w:rsidP="00A467CE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Ways to organize information to support the purpose and format needed for a task</w:t>
      </w:r>
    </w:p>
    <w:p w:rsidR="00A467CE" w:rsidRPr="00790A93" w:rsidRDefault="00A467CE" w:rsidP="00A467CE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Outlines</w:t>
      </w:r>
    </w:p>
    <w:p w:rsidR="00A467CE" w:rsidRPr="00790A93" w:rsidRDefault="00A467CE" w:rsidP="00A467CE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Drafts</w:t>
      </w:r>
    </w:p>
    <w:p w:rsidR="00A467CE" w:rsidRPr="00790A93" w:rsidRDefault="00A467CE" w:rsidP="00A467CE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Storyboards</w:t>
      </w:r>
    </w:p>
    <w:p w:rsidR="00A467CE" w:rsidRPr="00790A93" w:rsidRDefault="00A467CE" w:rsidP="00A467CE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Proposals</w:t>
      </w:r>
    </w:p>
    <w:p w:rsidR="00A467CE" w:rsidRPr="00790A93" w:rsidRDefault="00A467CE" w:rsidP="00A467CE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Summaries</w:t>
      </w:r>
    </w:p>
    <w:p w:rsidR="00A467CE" w:rsidRPr="00790A93" w:rsidRDefault="00A467CE" w:rsidP="00A467CE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Ways to integrate existing information, data, or images into a new product or performance</w:t>
      </w:r>
    </w:p>
    <w:p w:rsidR="00A467CE" w:rsidRPr="00790A93" w:rsidRDefault="00A467CE" w:rsidP="00A467CE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Quoting</w:t>
      </w:r>
    </w:p>
    <w:p w:rsidR="00A467CE" w:rsidRPr="00790A93" w:rsidRDefault="00A467CE" w:rsidP="00A467CE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Summarizing</w:t>
      </w:r>
    </w:p>
    <w:p w:rsidR="00A467CE" w:rsidRPr="00790A93" w:rsidRDefault="00A467CE" w:rsidP="00A467CE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Copying</w:t>
      </w:r>
    </w:p>
    <w:p w:rsidR="00A467CE" w:rsidRPr="00790A93" w:rsidRDefault="00A467CE" w:rsidP="00A467CE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Manipulating</w:t>
      </w:r>
    </w:p>
    <w:p w:rsidR="00A467CE" w:rsidRPr="00790A93" w:rsidRDefault="00A467CE" w:rsidP="00A467C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Store information for future use (NF:081) (CS)</w:t>
      </w:r>
    </w:p>
    <w:p w:rsidR="00A467CE" w:rsidRPr="00790A93" w:rsidRDefault="00A467CE" w:rsidP="00A467CE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Advantages of storing/recording information</w:t>
      </w:r>
    </w:p>
    <w:p w:rsidR="00A467CE" w:rsidRPr="00790A93" w:rsidRDefault="00A467CE" w:rsidP="00A467CE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Documentation</w:t>
      </w:r>
    </w:p>
    <w:p w:rsidR="00A467CE" w:rsidRPr="00790A93" w:rsidRDefault="00A467CE" w:rsidP="00A467CE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Audit trail</w:t>
      </w:r>
    </w:p>
    <w:p w:rsidR="00A467CE" w:rsidRPr="00790A93" w:rsidRDefault="00A467CE" w:rsidP="00A467CE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Personal files</w:t>
      </w:r>
    </w:p>
    <w:p w:rsidR="00A467CE" w:rsidRPr="00790A93" w:rsidRDefault="00A467CE" w:rsidP="00A467CE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Heritage preservation</w:t>
      </w:r>
    </w:p>
    <w:p w:rsidR="00A467CE" w:rsidRPr="00790A93" w:rsidRDefault="00A467CE" w:rsidP="00A467CE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Negative results of storing/recording information</w:t>
      </w:r>
    </w:p>
    <w:p w:rsidR="00A467CE" w:rsidRPr="00790A93" w:rsidRDefault="00A467CE" w:rsidP="00A467CE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Obsolescence of format or medium</w:t>
      </w:r>
    </w:p>
    <w:p w:rsidR="00A467CE" w:rsidRPr="00790A93" w:rsidRDefault="00A467CE" w:rsidP="00A467CE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Security of information</w:t>
      </w:r>
    </w:p>
    <w:p w:rsidR="00A467CE" w:rsidRPr="00790A93" w:rsidRDefault="00A467CE" w:rsidP="00A467CE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 xml:space="preserve">Challenges of storing/recording information </w:t>
      </w:r>
    </w:p>
    <w:p w:rsidR="00A467CE" w:rsidRPr="00790A93" w:rsidRDefault="00A467CE" w:rsidP="00A467CE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Recordkeeping</w:t>
      </w:r>
    </w:p>
    <w:p w:rsidR="00A467CE" w:rsidRPr="00790A93" w:rsidRDefault="00A467CE" w:rsidP="00A467CE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Storage space</w:t>
      </w:r>
    </w:p>
    <w:p w:rsidR="00A467CE" w:rsidRPr="00790A93" w:rsidRDefault="00A467CE" w:rsidP="00A467CE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Filing systems</w:t>
      </w:r>
    </w:p>
    <w:p w:rsidR="00A467CE" w:rsidRPr="00790A93" w:rsidRDefault="00A467CE" w:rsidP="00A467CE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  <w:r w:rsidRPr="00790A93">
        <w:rPr>
          <w:rFonts w:ascii="Arial" w:hAnsi="Arial" w:cs="Arial"/>
        </w:rPr>
        <w:t>Employer analysis</w:t>
      </w:r>
    </w:p>
    <w:p w:rsidR="00F15083" w:rsidRDefault="00A467C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57143" w:rsidRDefault="00857143">
      <w:pPr>
        <w:rPr>
          <w:rStyle w:val="Hyperlink"/>
          <w:rFonts w:ascii="Arial" w:hAnsi="Arial" w:cs="Arial"/>
        </w:rPr>
      </w:pPr>
    </w:p>
    <w:p w:rsidR="006752FA" w:rsidRDefault="006752FA" w:rsidP="006752F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Study Guide</w:t>
      </w:r>
      <w:r w:rsidR="00C528CB">
        <w:rPr>
          <w:rFonts w:ascii="Arial" w:hAnsi="Arial" w:cs="Arial"/>
          <w:b/>
          <w:u w:val="single"/>
        </w:rPr>
        <w:t xml:space="preserve"> / Lesson Review</w:t>
      </w:r>
    </w:p>
    <w:p w:rsidR="006752FA" w:rsidRDefault="006752FA" w:rsidP="006752F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C528CB" w:rsidRPr="00275A27" w:rsidRDefault="00C528CB" w:rsidP="00275A27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275A27">
        <w:rPr>
          <w:rFonts w:ascii="Arial" w:hAnsi="Arial" w:cs="Arial"/>
        </w:rPr>
        <w:t>Discuss the nature of information management (NF:110, NF LAP 3) (CS)</w:t>
      </w:r>
    </w:p>
    <w:p w:rsidR="00C528CB" w:rsidRPr="00E047F8" w:rsidRDefault="00C528CB" w:rsidP="00275A27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</w:rPr>
      </w:pPr>
      <w:r w:rsidRPr="00E047F8">
        <w:rPr>
          <w:rFonts w:ascii="Arial" w:hAnsi="Arial" w:cs="Arial"/>
        </w:rPr>
        <w:t>Business Information management: The process of accessing, processing, maintaining, evaluating, and disseminating knowledge, facts, or data for the purpose of assisting business decision making.</w:t>
      </w:r>
    </w:p>
    <w:p w:rsidR="00C528CB" w:rsidRPr="00E047F8" w:rsidRDefault="00C528CB" w:rsidP="00275A27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</w:rPr>
      </w:pPr>
      <w:r w:rsidRPr="00E047F8">
        <w:rPr>
          <w:rFonts w:ascii="Arial" w:hAnsi="Arial" w:cs="Arial"/>
        </w:rPr>
        <w:t>Importance of information management to business success</w:t>
      </w:r>
    </w:p>
    <w:p w:rsidR="00C528CB" w:rsidRPr="00E047F8" w:rsidRDefault="00C528CB" w:rsidP="00275A27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E047F8">
        <w:rPr>
          <w:rFonts w:ascii="Arial" w:hAnsi="Arial" w:cs="Arial"/>
        </w:rPr>
        <w:t>Effectiveness of information management activities.</w:t>
      </w:r>
    </w:p>
    <w:p w:rsidR="00C528CB" w:rsidRPr="00E047F8" w:rsidRDefault="00C528CB" w:rsidP="00275A27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</w:rPr>
      </w:pPr>
      <w:r w:rsidRPr="00E047F8">
        <w:rPr>
          <w:rFonts w:ascii="Arial" w:hAnsi="Arial" w:cs="Arial"/>
        </w:rPr>
        <w:t>Make sure information is retrievable, accurate, accessible, up-to-date, complete and usable.</w:t>
      </w:r>
    </w:p>
    <w:p w:rsidR="00C528CB" w:rsidRPr="00E047F8" w:rsidRDefault="00C528CB" w:rsidP="00275A27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</w:rPr>
      </w:pPr>
      <w:r w:rsidRPr="00E047F8">
        <w:rPr>
          <w:rFonts w:ascii="Arial" w:hAnsi="Arial" w:cs="Arial"/>
        </w:rPr>
        <w:t>Set and follow organization information management practices.</w:t>
      </w:r>
    </w:p>
    <w:p w:rsidR="00C528CB" w:rsidRPr="00E047F8" w:rsidRDefault="00C528CB" w:rsidP="00275A27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</w:rPr>
      </w:pPr>
      <w:r w:rsidRPr="00E047F8">
        <w:rPr>
          <w:rFonts w:ascii="Arial" w:hAnsi="Arial" w:cs="Arial"/>
        </w:rPr>
        <w:t>Prioritize information management needs according to business needs.</w:t>
      </w:r>
    </w:p>
    <w:p w:rsidR="00C528CB" w:rsidRPr="00E047F8" w:rsidRDefault="00C528CB" w:rsidP="00275A27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</w:rPr>
      </w:pPr>
      <w:r w:rsidRPr="00E047F8">
        <w:rPr>
          <w:rFonts w:ascii="Arial" w:hAnsi="Arial" w:cs="Arial"/>
        </w:rPr>
        <w:t>Integrate information management thought the entire organization.</w:t>
      </w:r>
    </w:p>
    <w:p w:rsidR="00C528CB" w:rsidRPr="00E047F8" w:rsidRDefault="00C528CB" w:rsidP="00275A27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</w:rPr>
      </w:pPr>
      <w:r w:rsidRPr="00E047F8">
        <w:rPr>
          <w:rFonts w:ascii="Arial" w:hAnsi="Arial" w:cs="Arial"/>
        </w:rPr>
        <w:t>Assign responsibility for information management.</w:t>
      </w:r>
    </w:p>
    <w:p w:rsidR="008809FD" w:rsidRDefault="008809FD">
      <w:pPr>
        <w:rPr>
          <w:rFonts w:ascii="Arial" w:hAnsi="Arial" w:cs="Arial"/>
        </w:rPr>
      </w:pPr>
      <w:bookmarkStart w:id="0" w:name="_GoBack"/>
      <w:bookmarkEnd w:id="0"/>
    </w:p>
    <w:sectPr w:rsidR="008809FD" w:rsidSect="00A46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5B7" w:rsidRDefault="00CE75B7">
      <w:pPr>
        <w:spacing w:after="0" w:line="240" w:lineRule="auto"/>
      </w:pPr>
      <w:r>
        <w:separator/>
      </w:r>
    </w:p>
  </w:endnote>
  <w:endnote w:type="continuationSeparator" w:id="0">
    <w:p w:rsidR="00CE75B7" w:rsidRDefault="00CE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E36" w:rsidRDefault="00B56E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E36" w:rsidRDefault="00B56E36">
    <w:pPr>
      <w:pStyle w:val="Footer"/>
    </w:pPr>
    <w:r>
      <w:t xml:space="preserve">BF10 Principles of Business and Finance </w:t>
    </w:r>
    <w:r>
      <w:ptab w:relativeTo="margin" w:alignment="center" w:leader="none"/>
    </w:r>
    <w:r>
      <w:t>Summer 2016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5E3380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E36" w:rsidRDefault="00B56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5B7" w:rsidRDefault="00CE75B7">
      <w:pPr>
        <w:spacing w:after="0" w:line="240" w:lineRule="auto"/>
      </w:pPr>
      <w:r>
        <w:separator/>
      </w:r>
    </w:p>
  </w:footnote>
  <w:footnote w:type="continuationSeparator" w:id="0">
    <w:p w:rsidR="00CE75B7" w:rsidRDefault="00CE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E36" w:rsidRDefault="00B56E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E36" w:rsidRDefault="00B56E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E36" w:rsidRDefault="00B56E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1AC"/>
    <w:multiLevelType w:val="multilevel"/>
    <w:tmpl w:val="9C50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F0EA6"/>
    <w:multiLevelType w:val="hybridMultilevel"/>
    <w:tmpl w:val="569E75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F26E5"/>
    <w:multiLevelType w:val="hybridMultilevel"/>
    <w:tmpl w:val="283AB66E"/>
    <w:lvl w:ilvl="0" w:tplc="16B46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35F48"/>
    <w:multiLevelType w:val="hybridMultilevel"/>
    <w:tmpl w:val="F4527EC8"/>
    <w:lvl w:ilvl="0" w:tplc="9B965A8A">
      <w:numFmt w:val="bullet"/>
      <w:lvlText w:val="-"/>
      <w:lvlJc w:val="left"/>
      <w:pPr>
        <w:ind w:left="3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4" w15:restartNumberingAfterBreak="0">
    <w:nsid w:val="14C6354C"/>
    <w:multiLevelType w:val="multilevel"/>
    <w:tmpl w:val="960275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0A3CCF"/>
    <w:multiLevelType w:val="hybridMultilevel"/>
    <w:tmpl w:val="7958BAEC"/>
    <w:lvl w:ilvl="0" w:tplc="979833C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0573E"/>
    <w:multiLevelType w:val="hybridMultilevel"/>
    <w:tmpl w:val="369E9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B70EB1"/>
    <w:multiLevelType w:val="multilevel"/>
    <w:tmpl w:val="A066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8B289C"/>
    <w:multiLevelType w:val="hybridMultilevel"/>
    <w:tmpl w:val="9D6A90E8"/>
    <w:lvl w:ilvl="0" w:tplc="64F46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52E0A"/>
    <w:multiLevelType w:val="hybridMultilevel"/>
    <w:tmpl w:val="D310C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A55FE"/>
    <w:multiLevelType w:val="hybridMultilevel"/>
    <w:tmpl w:val="894CB894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B3FCC"/>
    <w:multiLevelType w:val="hybridMultilevel"/>
    <w:tmpl w:val="4A946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C75AF"/>
    <w:multiLevelType w:val="hybridMultilevel"/>
    <w:tmpl w:val="2EDAF00C"/>
    <w:lvl w:ilvl="0" w:tplc="BCF0D4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0F02BD"/>
    <w:multiLevelType w:val="multilevel"/>
    <w:tmpl w:val="7B12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DB4366"/>
    <w:multiLevelType w:val="multilevel"/>
    <w:tmpl w:val="A7C6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A337FD"/>
    <w:multiLevelType w:val="multilevel"/>
    <w:tmpl w:val="491A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B3FB1"/>
    <w:multiLevelType w:val="hybridMultilevel"/>
    <w:tmpl w:val="665C514E"/>
    <w:lvl w:ilvl="0" w:tplc="64F46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96D0F"/>
    <w:multiLevelType w:val="multilevel"/>
    <w:tmpl w:val="4594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61721A"/>
    <w:multiLevelType w:val="hybridMultilevel"/>
    <w:tmpl w:val="CB2CE0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B13395"/>
    <w:multiLevelType w:val="multilevel"/>
    <w:tmpl w:val="2360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5746F7"/>
    <w:multiLevelType w:val="hybridMultilevel"/>
    <w:tmpl w:val="5D2CB954"/>
    <w:lvl w:ilvl="0" w:tplc="64F46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84F25"/>
    <w:multiLevelType w:val="hybridMultilevel"/>
    <w:tmpl w:val="302C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A2070"/>
    <w:multiLevelType w:val="hybridMultilevel"/>
    <w:tmpl w:val="668C8E90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63388F"/>
    <w:multiLevelType w:val="hybridMultilevel"/>
    <w:tmpl w:val="06F43AC4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476178"/>
    <w:multiLevelType w:val="hybridMultilevel"/>
    <w:tmpl w:val="F55A1AE4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CE5F5C"/>
    <w:multiLevelType w:val="hybridMultilevel"/>
    <w:tmpl w:val="42180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318F6"/>
    <w:multiLevelType w:val="hybridMultilevel"/>
    <w:tmpl w:val="74DA34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2E4B22"/>
    <w:multiLevelType w:val="multilevel"/>
    <w:tmpl w:val="01A6A8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1A064F5"/>
    <w:multiLevelType w:val="hybridMultilevel"/>
    <w:tmpl w:val="C87262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FE3F32"/>
    <w:multiLevelType w:val="hybridMultilevel"/>
    <w:tmpl w:val="5E704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4722F5"/>
    <w:multiLevelType w:val="hybridMultilevel"/>
    <w:tmpl w:val="7C66B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FF33B6"/>
    <w:multiLevelType w:val="hybridMultilevel"/>
    <w:tmpl w:val="29C86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303007"/>
    <w:multiLevelType w:val="hybridMultilevel"/>
    <w:tmpl w:val="84D68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0B5F38"/>
    <w:multiLevelType w:val="hybridMultilevel"/>
    <w:tmpl w:val="D9705720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173ADA"/>
    <w:multiLevelType w:val="multilevel"/>
    <w:tmpl w:val="D8B8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15"/>
  </w:num>
  <w:num w:numId="5">
    <w:abstractNumId w:val="7"/>
  </w:num>
  <w:num w:numId="6">
    <w:abstractNumId w:val="14"/>
  </w:num>
  <w:num w:numId="7">
    <w:abstractNumId w:val="4"/>
  </w:num>
  <w:num w:numId="8">
    <w:abstractNumId w:val="3"/>
  </w:num>
  <w:num w:numId="9">
    <w:abstractNumId w:val="33"/>
  </w:num>
  <w:num w:numId="10">
    <w:abstractNumId w:val="26"/>
  </w:num>
  <w:num w:numId="11">
    <w:abstractNumId w:val="34"/>
  </w:num>
  <w:num w:numId="12">
    <w:abstractNumId w:val="22"/>
  </w:num>
  <w:num w:numId="13">
    <w:abstractNumId w:val="10"/>
  </w:num>
  <w:num w:numId="14">
    <w:abstractNumId w:val="24"/>
  </w:num>
  <w:num w:numId="15">
    <w:abstractNumId w:val="12"/>
  </w:num>
  <w:num w:numId="16">
    <w:abstractNumId w:val="5"/>
  </w:num>
  <w:num w:numId="17">
    <w:abstractNumId w:val="9"/>
  </w:num>
  <w:num w:numId="18">
    <w:abstractNumId w:val="11"/>
  </w:num>
  <w:num w:numId="19">
    <w:abstractNumId w:val="8"/>
  </w:num>
  <w:num w:numId="20">
    <w:abstractNumId w:val="27"/>
  </w:num>
  <w:num w:numId="21">
    <w:abstractNumId w:val="28"/>
  </w:num>
  <w:num w:numId="22">
    <w:abstractNumId w:val="20"/>
  </w:num>
  <w:num w:numId="23">
    <w:abstractNumId w:val="16"/>
  </w:num>
  <w:num w:numId="24">
    <w:abstractNumId w:val="21"/>
  </w:num>
  <w:num w:numId="25">
    <w:abstractNumId w:val="25"/>
  </w:num>
  <w:num w:numId="26">
    <w:abstractNumId w:val="2"/>
  </w:num>
  <w:num w:numId="27">
    <w:abstractNumId w:val="18"/>
  </w:num>
  <w:num w:numId="28">
    <w:abstractNumId w:val="32"/>
  </w:num>
  <w:num w:numId="29">
    <w:abstractNumId w:val="6"/>
  </w:num>
  <w:num w:numId="30">
    <w:abstractNumId w:val="29"/>
  </w:num>
  <w:num w:numId="31">
    <w:abstractNumId w:val="30"/>
  </w:num>
  <w:num w:numId="32">
    <w:abstractNumId w:val="31"/>
  </w:num>
  <w:num w:numId="33">
    <w:abstractNumId w:val="1"/>
  </w:num>
  <w:num w:numId="34">
    <w:abstractNumId w:val="2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FA"/>
    <w:rsid w:val="00101401"/>
    <w:rsid w:val="0014491A"/>
    <w:rsid w:val="001607CD"/>
    <w:rsid w:val="00275A27"/>
    <w:rsid w:val="002A7DBB"/>
    <w:rsid w:val="002D190F"/>
    <w:rsid w:val="00386AF8"/>
    <w:rsid w:val="003C149D"/>
    <w:rsid w:val="0041174F"/>
    <w:rsid w:val="004526AE"/>
    <w:rsid w:val="0052352A"/>
    <w:rsid w:val="005D4AF8"/>
    <w:rsid w:val="005E3380"/>
    <w:rsid w:val="00621EE7"/>
    <w:rsid w:val="006628AB"/>
    <w:rsid w:val="006752FA"/>
    <w:rsid w:val="0074497E"/>
    <w:rsid w:val="007E1291"/>
    <w:rsid w:val="00840F0E"/>
    <w:rsid w:val="00857143"/>
    <w:rsid w:val="00877B68"/>
    <w:rsid w:val="008809FD"/>
    <w:rsid w:val="008D3A31"/>
    <w:rsid w:val="008D646E"/>
    <w:rsid w:val="00944722"/>
    <w:rsid w:val="009C02B6"/>
    <w:rsid w:val="00A464B6"/>
    <w:rsid w:val="00A467CE"/>
    <w:rsid w:val="00B2780F"/>
    <w:rsid w:val="00B37D4A"/>
    <w:rsid w:val="00B56E36"/>
    <w:rsid w:val="00B91C90"/>
    <w:rsid w:val="00BA49A1"/>
    <w:rsid w:val="00C35F49"/>
    <w:rsid w:val="00C528CB"/>
    <w:rsid w:val="00C62AA3"/>
    <w:rsid w:val="00CE75B7"/>
    <w:rsid w:val="00D1581C"/>
    <w:rsid w:val="00D26880"/>
    <w:rsid w:val="00D64C5B"/>
    <w:rsid w:val="00E218F2"/>
    <w:rsid w:val="00F15083"/>
    <w:rsid w:val="00F27392"/>
    <w:rsid w:val="00F84F39"/>
    <w:rsid w:val="00FC2764"/>
    <w:rsid w:val="00FC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64CF4F-B670-40A5-8622-D68CA851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2FA"/>
    <w:pPr>
      <w:ind w:left="720"/>
      <w:contextualSpacing/>
    </w:pPr>
  </w:style>
  <w:style w:type="table" w:styleId="TableGrid">
    <w:name w:val="Table Grid"/>
    <w:basedOn w:val="TableNormal"/>
    <w:uiPriority w:val="59"/>
    <w:rsid w:val="0067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2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5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2FA"/>
  </w:style>
  <w:style w:type="paragraph" w:styleId="NoSpacing">
    <w:name w:val="No Spacing"/>
    <w:uiPriority w:val="1"/>
    <w:qFormat/>
    <w:rsid w:val="006752FA"/>
    <w:pPr>
      <w:spacing w:after="0" w:line="240" w:lineRule="auto"/>
    </w:pPr>
  </w:style>
  <w:style w:type="paragraph" w:styleId="BodyText">
    <w:name w:val="Body Text"/>
    <w:basedOn w:val="Normal"/>
    <w:link w:val="BodyTextChar"/>
    <w:rsid w:val="002D19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D190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pple-converted-space">
    <w:name w:val="apple-converted-space"/>
    <w:basedOn w:val="DefaultParagraphFont"/>
    <w:rsid w:val="00944722"/>
  </w:style>
  <w:style w:type="paragraph" w:styleId="BalloonText">
    <w:name w:val="Balloon Text"/>
    <w:basedOn w:val="Normal"/>
    <w:link w:val="BalloonTextChar"/>
    <w:uiPriority w:val="99"/>
    <w:semiHidden/>
    <w:unhideWhenUsed/>
    <w:rsid w:val="0094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85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57143"/>
  </w:style>
  <w:style w:type="character" w:styleId="Strong">
    <w:name w:val="Strong"/>
    <w:basedOn w:val="DefaultParagraphFont"/>
    <w:uiPriority w:val="22"/>
    <w:qFormat/>
    <w:rsid w:val="00840F0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56E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5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Regina Blount</cp:lastModifiedBy>
  <cp:revision>2</cp:revision>
  <dcterms:created xsi:type="dcterms:W3CDTF">2017-01-28T18:51:00Z</dcterms:created>
  <dcterms:modified xsi:type="dcterms:W3CDTF">2017-01-28T18:51:00Z</dcterms:modified>
</cp:coreProperties>
</file>